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102C4E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18.06.2026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№ 48</w:t>
      </w:r>
    </w:p>
    <w:p w:rsidR="00831286" w:rsidRPr="00102C4E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102C4E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7775E0" w:rsidRPr="00174241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 xml:space="preserve">О предоставлении в </w:t>
      </w:r>
      <w:r w:rsidR="00CA0910">
        <w:rPr>
          <w:sz w:val="28"/>
          <w:szCs w:val="28"/>
        </w:rPr>
        <w:t xml:space="preserve">безвозмездное </w:t>
      </w:r>
    </w:p>
    <w:p w:rsidR="00162CEF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 xml:space="preserve">пользование </w:t>
      </w:r>
      <w:r w:rsidR="00162CEF">
        <w:rPr>
          <w:sz w:val="28"/>
          <w:szCs w:val="28"/>
        </w:rPr>
        <w:t>Государственно</w:t>
      </w:r>
      <w:r w:rsidR="00EB3772">
        <w:rPr>
          <w:sz w:val="28"/>
          <w:szCs w:val="28"/>
        </w:rPr>
        <w:t>му</w:t>
      </w:r>
      <w:r w:rsidR="00162CEF">
        <w:rPr>
          <w:sz w:val="28"/>
          <w:szCs w:val="28"/>
        </w:rPr>
        <w:t xml:space="preserve"> казенно</w:t>
      </w:r>
      <w:r w:rsidR="00EB3772">
        <w:rPr>
          <w:sz w:val="28"/>
          <w:szCs w:val="28"/>
        </w:rPr>
        <w:t>му</w:t>
      </w:r>
      <w:r w:rsidR="00162CEF">
        <w:rPr>
          <w:sz w:val="28"/>
          <w:szCs w:val="28"/>
        </w:rPr>
        <w:t xml:space="preserve"> </w:t>
      </w:r>
    </w:p>
    <w:p w:rsidR="007775E0" w:rsidRPr="00174241" w:rsidRDefault="00162CEF" w:rsidP="00CA0910">
      <w:pPr>
        <w:rPr>
          <w:sz w:val="28"/>
          <w:szCs w:val="28"/>
        </w:rPr>
      </w:pPr>
      <w:r>
        <w:rPr>
          <w:sz w:val="28"/>
          <w:szCs w:val="28"/>
        </w:rPr>
        <w:t>учреждени</w:t>
      </w:r>
      <w:r w:rsidR="00EB3772">
        <w:rPr>
          <w:sz w:val="28"/>
          <w:szCs w:val="28"/>
        </w:rPr>
        <w:t>ю</w:t>
      </w:r>
      <w:r w:rsidR="00CA0910">
        <w:rPr>
          <w:sz w:val="28"/>
          <w:szCs w:val="28"/>
        </w:rPr>
        <w:t xml:space="preserve"> «Управление строительства</w:t>
      </w:r>
      <w:r w:rsidR="00CA0910">
        <w:rPr>
          <w:sz w:val="28"/>
          <w:szCs w:val="28"/>
        </w:rPr>
        <w:br/>
        <w:t xml:space="preserve">Ленинградской области» </w:t>
      </w:r>
      <w:r w:rsidR="007775E0" w:rsidRPr="00174241">
        <w:rPr>
          <w:sz w:val="28"/>
          <w:szCs w:val="28"/>
        </w:rPr>
        <w:t xml:space="preserve">земельного участка </w:t>
      </w:r>
      <w:r w:rsidR="00CA0910">
        <w:rPr>
          <w:sz w:val="28"/>
          <w:szCs w:val="28"/>
        </w:rPr>
        <w:br/>
      </w:r>
      <w:r w:rsidR="007775E0" w:rsidRPr="00174241">
        <w:rPr>
          <w:sz w:val="28"/>
          <w:szCs w:val="28"/>
        </w:rPr>
        <w:t>с кадастровым номером 47:07:0</w:t>
      </w:r>
      <w:r w:rsidR="00CA0910">
        <w:rPr>
          <w:sz w:val="28"/>
          <w:szCs w:val="28"/>
        </w:rPr>
        <w:t>000000</w:t>
      </w:r>
      <w:r w:rsidR="007775E0" w:rsidRPr="00174241">
        <w:rPr>
          <w:sz w:val="28"/>
          <w:szCs w:val="28"/>
        </w:rPr>
        <w:t>:9</w:t>
      </w:r>
      <w:r w:rsidR="00CA0910">
        <w:rPr>
          <w:sz w:val="28"/>
          <w:szCs w:val="28"/>
        </w:rPr>
        <w:t>4559</w:t>
      </w:r>
      <w:r w:rsidR="007775E0" w:rsidRPr="00174241">
        <w:rPr>
          <w:sz w:val="28"/>
          <w:szCs w:val="28"/>
        </w:rPr>
        <w:t xml:space="preserve">, </w:t>
      </w:r>
      <w:r w:rsidR="00CA0910">
        <w:rPr>
          <w:sz w:val="28"/>
          <w:szCs w:val="28"/>
        </w:rPr>
        <w:br/>
      </w:r>
      <w:r w:rsidR="007775E0" w:rsidRPr="00174241">
        <w:rPr>
          <w:sz w:val="28"/>
          <w:szCs w:val="28"/>
        </w:rPr>
        <w:t>находящ</w:t>
      </w:r>
      <w:r w:rsidR="0030637C" w:rsidRPr="00174241">
        <w:rPr>
          <w:sz w:val="28"/>
          <w:szCs w:val="28"/>
        </w:rPr>
        <w:t>его</w:t>
      </w:r>
      <w:r w:rsidR="007775E0" w:rsidRPr="00174241">
        <w:rPr>
          <w:sz w:val="28"/>
          <w:szCs w:val="28"/>
        </w:rPr>
        <w:t>ся</w:t>
      </w:r>
      <w:r w:rsidR="00CA0910">
        <w:rPr>
          <w:sz w:val="28"/>
          <w:szCs w:val="28"/>
        </w:rPr>
        <w:t xml:space="preserve"> </w:t>
      </w:r>
      <w:r w:rsidR="007775E0" w:rsidRPr="00174241">
        <w:rPr>
          <w:sz w:val="28"/>
          <w:szCs w:val="28"/>
        </w:rPr>
        <w:t>в муниципальной собственности</w:t>
      </w:r>
    </w:p>
    <w:p w:rsidR="007775E0" w:rsidRPr="00174241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>Всеволожского муниципального района</w:t>
      </w:r>
    </w:p>
    <w:p w:rsidR="00903D1E" w:rsidRPr="00174241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>Ленинградской области</w:t>
      </w:r>
    </w:p>
    <w:p w:rsidR="007775E0" w:rsidRPr="00174241" w:rsidRDefault="007775E0" w:rsidP="007775E0">
      <w:pPr>
        <w:jc w:val="both"/>
        <w:rPr>
          <w:sz w:val="28"/>
          <w:szCs w:val="28"/>
        </w:rPr>
      </w:pPr>
    </w:p>
    <w:p w:rsidR="0069138A" w:rsidRPr="00174241" w:rsidRDefault="0069138A" w:rsidP="0069138A">
      <w:pPr>
        <w:ind w:firstLine="708"/>
        <w:jc w:val="both"/>
        <w:rPr>
          <w:sz w:val="28"/>
          <w:szCs w:val="28"/>
        </w:rPr>
      </w:pPr>
      <w:r w:rsidRPr="00174241">
        <w:rPr>
          <w:sz w:val="28"/>
          <w:szCs w:val="28"/>
        </w:rPr>
        <w:t>В соответствии</w:t>
      </w:r>
      <w:r w:rsidR="00C07402">
        <w:rPr>
          <w:sz w:val="28"/>
          <w:szCs w:val="28"/>
        </w:rPr>
        <w:t xml:space="preserve"> со</w:t>
      </w:r>
      <w:r w:rsidRPr="00174241">
        <w:rPr>
          <w:sz w:val="28"/>
          <w:szCs w:val="28"/>
        </w:rPr>
        <w:t xml:space="preserve"> </w:t>
      </w:r>
      <w:r w:rsidR="00C07402">
        <w:rPr>
          <w:sz w:val="28"/>
          <w:szCs w:val="28"/>
        </w:rPr>
        <w:t>статьей 39.10 Земельного кодекса Российской Федерации,</w:t>
      </w:r>
      <w:r w:rsidRPr="00174241">
        <w:rPr>
          <w:sz w:val="28"/>
          <w:szCs w:val="28"/>
        </w:rPr>
        <w:t xml:space="preserve"> Федеральным закон</w:t>
      </w:r>
      <w:r w:rsidR="00D8278A" w:rsidRPr="00174241">
        <w:rPr>
          <w:sz w:val="28"/>
          <w:szCs w:val="28"/>
        </w:rPr>
        <w:t>ом</w:t>
      </w:r>
      <w:r w:rsidRPr="00174241">
        <w:rPr>
          <w:sz w:val="28"/>
          <w:szCs w:val="28"/>
        </w:rPr>
        <w:t xml:space="preserve"> от 06.10.2003 № 131-ФЗ</w:t>
      </w:r>
      <w:r w:rsidRPr="00174241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174241">
        <w:rPr>
          <w:sz w:val="28"/>
          <w:szCs w:val="28"/>
        </w:rPr>
        <w:t xml:space="preserve">Федеральным законом </w:t>
      </w:r>
      <w:r w:rsidRPr="00174241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Уставом Всеволожского муниципального района Ленинградской области, </w:t>
      </w:r>
      <w:r w:rsidR="004A0FA9">
        <w:rPr>
          <w:sz w:val="28"/>
          <w:szCs w:val="28"/>
        </w:rPr>
        <w:t xml:space="preserve">решением совета депутатов Всеволожского муниципального района </w:t>
      </w:r>
      <w:r w:rsidR="004A0FA9" w:rsidRPr="00147ADC">
        <w:rPr>
          <w:sz w:val="28"/>
          <w:szCs w:val="28"/>
        </w:rPr>
        <w:t xml:space="preserve">от 21.08.2025 № 73 </w:t>
      </w:r>
      <w:r w:rsidR="004A0FA9">
        <w:rPr>
          <w:sz w:val="28"/>
          <w:szCs w:val="28"/>
        </w:rPr>
        <w:t>«</w:t>
      </w:r>
      <w:r w:rsidR="004A0FA9" w:rsidRPr="00147ADC">
        <w:rPr>
          <w:sz w:val="28"/>
          <w:szCs w:val="28"/>
        </w:rPr>
        <w:t>Об утверждении Порядка управления и распоряжения муниципальным имуществом, находящимся</w:t>
      </w:r>
      <w:r w:rsidR="004A0FA9">
        <w:rPr>
          <w:sz w:val="28"/>
          <w:szCs w:val="28"/>
        </w:rPr>
        <w:t xml:space="preserve"> </w:t>
      </w:r>
      <w:r w:rsidR="004A0FA9" w:rsidRPr="00147ADC">
        <w:rPr>
          <w:sz w:val="28"/>
          <w:szCs w:val="28"/>
        </w:rPr>
        <w:t>в муниципальной собственности Всеволожского муниципального района</w:t>
      </w:r>
      <w:r w:rsidR="004A0FA9">
        <w:rPr>
          <w:sz w:val="28"/>
          <w:szCs w:val="28"/>
        </w:rPr>
        <w:t xml:space="preserve"> </w:t>
      </w:r>
      <w:r w:rsidR="004A0FA9" w:rsidRPr="00147ADC">
        <w:rPr>
          <w:sz w:val="28"/>
          <w:szCs w:val="28"/>
        </w:rPr>
        <w:t>Ленинградской области</w:t>
      </w:r>
      <w:r w:rsidR="004A0FA9">
        <w:rPr>
          <w:sz w:val="28"/>
          <w:szCs w:val="28"/>
        </w:rPr>
        <w:t>»</w:t>
      </w:r>
      <w:r w:rsidRPr="00174241">
        <w:rPr>
          <w:sz w:val="28"/>
          <w:szCs w:val="28"/>
        </w:rPr>
        <w:t xml:space="preserve">, </w:t>
      </w:r>
      <w:r w:rsidR="00C9386E">
        <w:rPr>
          <w:sz w:val="28"/>
          <w:szCs w:val="28"/>
        </w:rPr>
        <w:t xml:space="preserve">обращением </w:t>
      </w:r>
      <w:r w:rsidR="005C1AD0" w:rsidRPr="00174241">
        <w:rPr>
          <w:sz w:val="28"/>
          <w:szCs w:val="28"/>
        </w:rPr>
        <w:t xml:space="preserve"> </w:t>
      </w:r>
      <w:r w:rsidR="00CA0910">
        <w:rPr>
          <w:sz w:val="28"/>
          <w:szCs w:val="28"/>
        </w:rPr>
        <w:t>Государственного казенного учреждения «Управление строительства Ленинградской области»</w:t>
      </w:r>
      <w:r w:rsidR="00C07402">
        <w:rPr>
          <w:sz w:val="28"/>
          <w:szCs w:val="28"/>
        </w:rPr>
        <w:br/>
      </w:r>
      <w:r w:rsidR="005C1AD0" w:rsidRPr="00174241">
        <w:rPr>
          <w:sz w:val="28"/>
          <w:szCs w:val="28"/>
        </w:rPr>
        <w:t xml:space="preserve">(далее </w:t>
      </w:r>
      <w:r w:rsidR="00CA0910">
        <w:rPr>
          <w:sz w:val="28"/>
          <w:szCs w:val="28"/>
        </w:rPr>
        <w:t>–</w:t>
      </w:r>
      <w:r w:rsidR="005C1AD0" w:rsidRPr="00174241">
        <w:rPr>
          <w:sz w:val="28"/>
          <w:szCs w:val="28"/>
        </w:rPr>
        <w:t xml:space="preserve"> </w:t>
      </w:r>
      <w:r w:rsidR="00CA0910">
        <w:rPr>
          <w:sz w:val="28"/>
          <w:szCs w:val="28"/>
        </w:rPr>
        <w:t>ГК</w:t>
      </w:r>
      <w:r w:rsidR="005C1AD0" w:rsidRPr="00174241">
        <w:rPr>
          <w:sz w:val="28"/>
          <w:szCs w:val="28"/>
        </w:rPr>
        <w:t>У</w:t>
      </w:r>
      <w:r w:rsidR="00CA0910">
        <w:rPr>
          <w:sz w:val="28"/>
          <w:szCs w:val="28"/>
        </w:rPr>
        <w:t xml:space="preserve"> «УС ЛО</w:t>
      </w:r>
      <w:r w:rsidR="005C1AD0" w:rsidRPr="00174241">
        <w:rPr>
          <w:sz w:val="28"/>
          <w:szCs w:val="28"/>
        </w:rPr>
        <w:t>»)</w:t>
      </w:r>
      <w:r w:rsidR="00C9386E">
        <w:rPr>
          <w:sz w:val="28"/>
          <w:szCs w:val="28"/>
        </w:rPr>
        <w:t xml:space="preserve"> от 2</w:t>
      </w:r>
      <w:r w:rsidR="004A0FA9">
        <w:rPr>
          <w:sz w:val="28"/>
          <w:szCs w:val="28"/>
        </w:rPr>
        <w:t>2</w:t>
      </w:r>
      <w:r w:rsidR="00C9386E">
        <w:rPr>
          <w:sz w:val="28"/>
          <w:szCs w:val="28"/>
        </w:rPr>
        <w:t>.0</w:t>
      </w:r>
      <w:r w:rsidR="004A0FA9">
        <w:rPr>
          <w:sz w:val="28"/>
          <w:szCs w:val="28"/>
        </w:rPr>
        <w:t>5</w:t>
      </w:r>
      <w:r w:rsidR="00C9386E">
        <w:rPr>
          <w:sz w:val="28"/>
          <w:szCs w:val="28"/>
        </w:rPr>
        <w:t>.202</w:t>
      </w:r>
      <w:r w:rsidR="004A0FA9">
        <w:rPr>
          <w:sz w:val="28"/>
          <w:szCs w:val="28"/>
        </w:rPr>
        <w:t>6</w:t>
      </w:r>
      <w:r w:rsidR="00C9386E">
        <w:rPr>
          <w:sz w:val="28"/>
          <w:szCs w:val="28"/>
        </w:rPr>
        <w:t xml:space="preserve"> № </w:t>
      </w:r>
      <w:r w:rsidR="004A0FA9">
        <w:rPr>
          <w:sz w:val="28"/>
          <w:szCs w:val="28"/>
        </w:rPr>
        <w:t>1644</w:t>
      </w:r>
      <w:r w:rsidR="00CA0910">
        <w:rPr>
          <w:sz w:val="28"/>
          <w:szCs w:val="28"/>
        </w:rPr>
        <w:t>/202</w:t>
      </w:r>
      <w:r w:rsidR="004A0FA9">
        <w:rPr>
          <w:sz w:val="28"/>
          <w:szCs w:val="28"/>
        </w:rPr>
        <w:t>6</w:t>
      </w:r>
      <w:r w:rsidR="00CA0910">
        <w:rPr>
          <w:sz w:val="28"/>
          <w:szCs w:val="28"/>
        </w:rPr>
        <w:t>02</w:t>
      </w:r>
      <w:r w:rsidR="00E37730">
        <w:rPr>
          <w:sz w:val="28"/>
          <w:szCs w:val="28"/>
        </w:rPr>
        <w:t>, в целях проектирования строительства объекта «Государственное общеобразовательное учреждение для одаренных детей «Губернаторский лицей»</w:t>
      </w:r>
      <w:r w:rsidR="005C1AD0" w:rsidRPr="00174241">
        <w:rPr>
          <w:sz w:val="28"/>
          <w:szCs w:val="28"/>
        </w:rPr>
        <w:t xml:space="preserve">, </w:t>
      </w:r>
      <w:r w:rsidRPr="00174241">
        <w:rPr>
          <w:sz w:val="28"/>
          <w:szCs w:val="28"/>
        </w:rPr>
        <w:t xml:space="preserve">совет депутатов </w:t>
      </w:r>
      <w:r w:rsidR="004A0FA9" w:rsidRPr="00147ADC">
        <w:rPr>
          <w:sz w:val="28"/>
          <w:szCs w:val="28"/>
        </w:rPr>
        <w:t>Всеволожского муниципального района</w:t>
      </w:r>
      <w:r w:rsidR="004A0FA9">
        <w:rPr>
          <w:sz w:val="28"/>
          <w:szCs w:val="28"/>
        </w:rPr>
        <w:t xml:space="preserve"> </w:t>
      </w:r>
      <w:r w:rsidR="004A0FA9" w:rsidRPr="00147ADC">
        <w:rPr>
          <w:sz w:val="28"/>
          <w:szCs w:val="28"/>
        </w:rPr>
        <w:t>Ленинградской области</w:t>
      </w:r>
      <w:r w:rsidR="004A0FA9" w:rsidRPr="00174241">
        <w:rPr>
          <w:sz w:val="28"/>
          <w:szCs w:val="28"/>
        </w:rPr>
        <w:t xml:space="preserve"> </w:t>
      </w:r>
      <w:r w:rsidRPr="00174241">
        <w:rPr>
          <w:sz w:val="28"/>
          <w:szCs w:val="28"/>
        </w:rPr>
        <w:t>принял</w:t>
      </w:r>
    </w:p>
    <w:p w:rsidR="0083385F" w:rsidRPr="00174241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681517" w:rsidRDefault="0083385F" w:rsidP="00681517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81517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Pr="00174241" w:rsidRDefault="00767D00" w:rsidP="00681517">
      <w:pPr>
        <w:ind w:firstLine="709"/>
        <w:jc w:val="both"/>
        <w:rPr>
          <w:sz w:val="28"/>
          <w:szCs w:val="28"/>
        </w:rPr>
      </w:pPr>
    </w:p>
    <w:p w:rsidR="0030637C" w:rsidRPr="00174241" w:rsidRDefault="00767D00" w:rsidP="00681517">
      <w:pPr>
        <w:ind w:firstLine="709"/>
        <w:jc w:val="both"/>
        <w:rPr>
          <w:sz w:val="28"/>
          <w:szCs w:val="28"/>
        </w:rPr>
      </w:pPr>
      <w:r w:rsidRPr="00174241">
        <w:rPr>
          <w:sz w:val="28"/>
          <w:szCs w:val="28"/>
        </w:rPr>
        <w:t>1.</w:t>
      </w:r>
      <w:r w:rsidR="007F3B00" w:rsidRPr="00174241">
        <w:rPr>
          <w:sz w:val="28"/>
          <w:szCs w:val="28"/>
        </w:rPr>
        <w:t xml:space="preserve"> </w:t>
      </w:r>
      <w:r w:rsidR="0030637C" w:rsidRPr="00174241">
        <w:rPr>
          <w:sz w:val="28"/>
          <w:szCs w:val="28"/>
        </w:rPr>
        <w:t xml:space="preserve">Предоставить в </w:t>
      </w:r>
      <w:r w:rsidR="00E37730">
        <w:rPr>
          <w:sz w:val="28"/>
          <w:szCs w:val="28"/>
        </w:rPr>
        <w:t>безвозмездное</w:t>
      </w:r>
      <w:r w:rsidR="00E37730" w:rsidRPr="00174241">
        <w:rPr>
          <w:sz w:val="28"/>
          <w:szCs w:val="28"/>
        </w:rPr>
        <w:t xml:space="preserve"> </w:t>
      </w:r>
      <w:r w:rsidR="0030637C" w:rsidRPr="00174241">
        <w:rPr>
          <w:sz w:val="28"/>
          <w:szCs w:val="28"/>
        </w:rPr>
        <w:t xml:space="preserve">пользование </w:t>
      </w:r>
      <w:r w:rsidR="00E37730">
        <w:rPr>
          <w:sz w:val="28"/>
          <w:szCs w:val="28"/>
        </w:rPr>
        <w:t>ГК</w:t>
      </w:r>
      <w:r w:rsidR="00E37730" w:rsidRPr="00174241">
        <w:rPr>
          <w:sz w:val="28"/>
          <w:szCs w:val="28"/>
        </w:rPr>
        <w:t>У</w:t>
      </w:r>
      <w:r w:rsidR="00E37730">
        <w:rPr>
          <w:sz w:val="28"/>
          <w:szCs w:val="28"/>
        </w:rPr>
        <w:t xml:space="preserve"> «УС ЛО</w:t>
      </w:r>
      <w:r w:rsidR="00E37730" w:rsidRPr="00174241">
        <w:rPr>
          <w:sz w:val="28"/>
          <w:szCs w:val="28"/>
        </w:rPr>
        <w:t>»</w:t>
      </w:r>
      <w:r w:rsidR="0030637C" w:rsidRPr="00174241">
        <w:rPr>
          <w:sz w:val="28"/>
          <w:szCs w:val="28"/>
        </w:rPr>
        <w:t xml:space="preserve"> недвижимое имущество, находящееся в муниципальной собственности Всеволожского муниципальног</w:t>
      </w:r>
      <w:r w:rsidR="00C74736">
        <w:rPr>
          <w:sz w:val="28"/>
          <w:szCs w:val="28"/>
        </w:rPr>
        <w:t xml:space="preserve">о района Ленинградской области </w:t>
      </w:r>
      <w:r w:rsidR="004D55E2">
        <w:rPr>
          <w:sz w:val="28"/>
          <w:szCs w:val="28"/>
        </w:rPr>
        <w:t xml:space="preserve">(далее – Имущество), согласно </w:t>
      </w:r>
      <w:r w:rsidR="00C07402">
        <w:rPr>
          <w:sz w:val="28"/>
          <w:szCs w:val="28"/>
        </w:rPr>
        <w:t>Приложению</w:t>
      </w:r>
      <w:r w:rsidR="004D55E2">
        <w:rPr>
          <w:sz w:val="28"/>
          <w:szCs w:val="28"/>
        </w:rPr>
        <w:t>.</w:t>
      </w:r>
    </w:p>
    <w:p w:rsidR="005C07E1" w:rsidRPr="00174241" w:rsidRDefault="005C07E1" w:rsidP="00681517">
      <w:pPr>
        <w:ind w:firstLine="709"/>
        <w:jc w:val="both"/>
        <w:rPr>
          <w:sz w:val="28"/>
          <w:szCs w:val="28"/>
        </w:rPr>
      </w:pPr>
      <w:r w:rsidRPr="00174241">
        <w:rPr>
          <w:sz w:val="28"/>
          <w:szCs w:val="28"/>
        </w:rPr>
        <w:t xml:space="preserve">2. </w:t>
      </w:r>
      <w:r w:rsidR="006B0EEE">
        <w:rPr>
          <w:sz w:val="28"/>
          <w:szCs w:val="28"/>
        </w:rPr>
        <w:t>А</w:t>
      </w:r>
      <w:r w:rsidRPr="00174241">
        <w:rPr>
          <w:sz w:val="28"/>
          <w:szCs w:val="28"/>
        </w:rPr>
        <w:t>дминистрации Всеволожского муниципального района Ленинградской области:</w:t>
      </w:r>
    </w:p>
    <w:p w:rsidR="00F5147B" w:rsidRDefault="005C07E1" w:rsidP="00681517">
      <w:pPr>
        <w:ind w:firstLine="709"/>
        <w:jc w:val="both"/>
        <w:rPr>
          <w:sz w:val="28"/>
          <w:szCs w:val="28"/>
        </w:rPr>
      </w:pPr>
      <w:r w:rsidRPr="00174241">
        <w:rPr>
          <w:sz w:val="28"/>
          <w:szCs w:val="28"/>
        </w:rPr>
        <w:lastRenderedPageBreak/>
        <w:t xml:space="preserve">2.1. </w:t>
      </w:r>
      <w:r w:rsidR="00F5147B">
        <w:rPr>
          <w:sz w:val="28"/>
          <w:szCs w:val="28"/>
        </w:rPr>
        <w:t xml:space="preserve">Заключить договор безвозмездного пользования </w:t>
      </w:r>
      <w:r w:rsidR="00C74736">
        <w:rPr>
          <w:sz w:val="28"/>
          <w:szCs w:val="28"/>
        </w:rPr>
        <w:t>Имуществом</w:t>
      </w:r>
      <w:r w:rsidR="00F5147B">
        <w:rPr>
          <w:sz w:val="28"/>
          <w:szCs w:val="28"/>
        </w:rPr>
        <w:t xml:space="preserve"> </w:t>
      </w:r>
      <w:r w:rsidR="00F5147B">
        <w:rPr>
          <w:sz w:val="28"/>
          <w:szCs w:val="28"/>
        </w:rPr>
        <w:br/>
        <w:t>с ГК</w:t>
      </w:r>
      <w:r w:rsidR="00F5147B" w:rsidRPr="00174241">
        <w:rPr>
          <w:sz w:val="28"/>
          <w:szCs w:val="28"/>
        </w:rPr>
        <w:t>У</w:t>
      </w:r>
      <w:r w:rsidR="00F5147B">
        <w:rPr>
          <w:sz w:val="28"/>
          <w:szCs w:val="28"/>
        </w:rPr>
        <w:t xml:space="preserve"> «УС ЛО</w:t>
      </w:r>
      <w:r w:rsidR="00F5147B" w:rsidRPr="00174241">
        <w:rPr>
          <w:sz w:val="28"/>
          <w:szCs w:val="28"/>
        </w:rPr>
        <w:t>»</w:t>
      </w:r>
      <w:r w:rsidR="00F5147B" w:rsidRPr="00F5147B">
        <w:rPr>
          <w:sz w:val="28"/>
          <w:szCs w:val="28"/>
        </w:rPr>
        <w:t xml:space="preserve"> </w:t>
      </w:r>
      <w:r w:rsidR="00F5147B">
        <w:rPr>
          <w:sz w:val="28"/>
          <w:szCs w:val="28"/>
        </w:rPr>
        <w:t xml:space="preserve">сроком </w:t>
      </w:r>
      <w:r w:rsidR="00D64D27" w:rsidRPr="00FD2715">
        <w:rPr>
          <w:sz w:val="28"/>
          <w:szCs w:val="28"/>
        </w:rPr>
        <w:t>на 11 месяцев</w:t>
      </w:r>
      <w:r w:rsidR="00F5147B">
        <w:rPr>
          <w:sz w:val="28"/>
          <w:szCs w:val="28"/>
        </w:rPr>
        <w:t>.</w:t>
      </w:r>
      <w:r w:rsidR="00F5147B" w:rsidRPr="00174241">
        <w:rPr>
          <w:sz w:val="28"/>
          <w:szCs w:val="28"/>
        </w:rPr>
        <w:t xml:space="preserve"> </w:t>
      </w:r>
    </w:p>
    <w:p w:rsidR="005C07E1" w:rsidRDefault="00F5147B" w:rsidP="00681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777837" w:rsidRPr="00174241">
        <w:rPr>
          <w:sz w:val="28"/>
          <w:szCs w:val="28"/>
        </w:rPr>
        <w:t>Внести изменения в реестр</w:t>
      </w:r>
      <w:r w:rsidR="005C07E1" w:rsidRPr="00174241">
        <w:rPr>
          <w:sz w:val="28"/>
          <w:szCs w:val="28"/>
        </w:rPr>
        <w:t xml:space="preserve"> муниципального имущества Всеволожского муниципального района Ленинградской области.</w:t>
      </w:r>
    </w:p>
    <w:p w:rsidR="00F31D16" w:rsidRPr="00174241" w:rsidRDefault="00C07402" w:rsidP="00681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07E1" w:rsidRPr="00174241">
        <w:rPr>
          <w:sz w:val="28"/>
          <w:szCs w:val="28"/>
        </w:rPr>
        <w:t>.  </w:t>
      </w:r>
      <w:r w:rsidR="00F31D16" w:rsidRPr="00174241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 w:rsidRPr="00174241">
        <w:rPr>
          <w:sz w:val="28"/>
          <w:szCs w:val="28"/>
        </w:rPr>
        <w:br/>
        <w:t>и разместить на официальном сайте Всеволожского муниципального района Ленинградской области в информационно-телекоммуникационной сети «Интернет».</w:t>
      </w:r>
    </w:p>
    <w:p w:rsidR="00F31D16" w:rsidRPr="00174241" w:rsidRDefault="00C07402" w:rsidP="00681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1D16" w:rsidRPr="00174241">
        <w:rPr>
          <w:sz w:val="28"/>
          <w:szCs w:val="28"/>
        </w:rPr>
        <w:t>. Решение вступает в силу с момента принятия</w:t>
      </w:r>
      <w:r w:rsidR="00EE0E90">
        <w:rPr>
          <w:sz w:val="28"/>
          <w:szCs w:val="28"/>
        </w:rPr>
        <w:t xml:space="preserve"> и распространяется </w:t>
      </w:r>
      <w:r w:rsidR="00D64D27">
        <w:rPr>
          <w:sz w:val="28"/>
          <w:szCs w:val="28"/>
        </w:rPr>
        <w:br/>
      </w:r>
      <w:r w:rsidR="00EE0E90">
        <w:rPr>
          <w:sz w:val="28"/>
          <w:szCs w:val="28"/>
        </w:rPr>
        <w:t>на правоотношения, возникшие с 2</w:t>
      </w:r>
      <w:r w:rsidR="00FB34A6">
        <w:rPr>
          <w:sz w:val="28"/>
          <w:szCs w:val="28"/>
        </w:rPr>
        <w:t>5</w:t>
      </w:r>
      <w:r w:rsidR="00EE0E90">
        <w:rPr>
          <w:sz w:val="28"/>
          <w:szCs w:val="28"/>
        </w:rPr>
        <w:t>.0</w:t>
      </w:r>
      <w:r w:rsidR="00FB34A6">
        <w:rPr>
          <w:sz w:val="28"/>
          <w:szCs w:val="28"/>
        </w:rPr>
        <w:t>5</w:t>
      </w:r>
      <w:r w:rsidR="00EE0E90">
        <w:rPr>
          <w:sz w:val="28"/>
          <w:szCs w:val="28"/>
        </w:rPr>
        <w:t>.202</w:t>
      </w:r>
      <w:r w:rsidR="00FB34A6">
        <w:rPr>
          <w:sz w:val="28"/>
          <w:szCs w:val="28"/>
        </w:rPr>
        <w:t>6</w:t>
      </w:r>
      <w:r w:rsidR="00F31D16" w:rsidRPr="00174241">
        <w:rPr>
          <w:sz w:val="28"/>
          <w:szCs w:val="28"/>
        </w:rPr>
        <w:t>.</w:t>
      </w:r>
    </w:p>
    <w:p w:rsidR="00F31D16" w:rsidRPr="00174241" w:rsidRDefault="00C07402" w:rsidP="00681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1D16" w:rsidRPr="00174241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Pr="00174241" w:rsidRDefault="00831286" w:rsidP="00681517">
      <w:pPr>
        <w:ind w:firstLine="709"/>
        <w:jc w:val="both"/>
        <w:rPr>
          <w:sz w:val="28"/>
          <w:szCs w:val="28"/>
        </w:rPr>
      </w:pPr>
    </w:p>
    <w:p w:rsidR="009B3158" w:rsidRPr="00174241" w:rsidRDefault="009B3158" w:rsidP="00831286">
      <w:pPr>
        <w:ind w:firstLine="851"/>
        <w:jc w:val="both"/>
        <w:rPr>
          <w:sz w:val="28"/>
          <w:szCs w:val="28"/>
        </w:rPr>
      </w:pPr>
    </w:p>
    <w:p w:rsidR="00831286" w:rsidRPr="00174241" w:rsidRDefault="00831286" w:rsidP="00831286">
      <w:pPr>
        <w:jc w:val="both"/>
        <w:rPr>
          <w:sz w:val="28"/>
          <w:szCs w:val="28"/>
        </w:rPr>
      </w:pPr>
      <w:r w:rsidRPr="00174241">
        <w:rPr>
          <w:sz w:val="28"/>
          <w:szCs w:val="28"/>
        </w:rPr>
        <w:t xml:space="preserve">Глава муниципального </w:t>
      </w:r>
      <w:r w:rsidR="00767D00" w:rsidRPr="00174241">
        <w:rPr>
          <w:sz w:val="28"/>
          <w:szCs w:val="28"/>
        </w:rPr>
        <w:t>района</w:t>
      </w:r>
      <w:r w:rsidR="00767D00" w:rsidRPr="00174241">
        <w:rPr>
          <w:sz w:val="28"/>
          <w:szCs w:val="28"/>
        </w:rPr>
        <w:tab/>
      </w:r>
      <w:r w:rsidRPr="00174241">
        <w:rPr>
          <w:sz w:val="28"/>
          <w:szCs w:val="28"/>
        </w:rPr>
        <w:tab/>
      </w:r>
      <w:r w:rsidR="004C20EE" w:rsidRPr="00174241">
        <w:rPr>
          <w:sz w:val="28"/>
          <w:szCs w:val="28"/>
        </w:rPr>
        <w:tab/>
      </w:r>
      <w:r w:rsidR="00F26AA9" w:rsidRPr="00174241">
        <w:rPr>
          <w:sz w:val="28"/>
          <w:szCs w:val="28"/>
        </w:rPr>
        <w:t xml:space="preserve">                   </w:t>
      </w:r>
      <w:r w:rsidR="00652A88" w:rsidRPr="00174241">
        <w:rPr>
          <w:sz w:val="28"/>
          <w:szCs w:val="28"/>
        </w:rPr>
        <w:t xml:space="preserve"> </w:t>
      </w:r>
      <w:r w:rsidR="004C20EE" w:rsidRPr="00174241">
        <w:rPr>
          <w:sz w:val="28"/>
          <w:szCs w:val="28"/>
        </w:rPr>
        <w:tab/>
      </w:r>
      <w:r w:rsidR="004C20EE" w:rsidRPr="00174241">
        <w:rPr>
          <w:sz w:val="28"/>
          <w:szCs w:val="28"/>
        </w:rPr>
        <w:tab/>
      </w:r>
      <w:r w:rsidR="007A6E90" w:rsidRPr="00174241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B1D33" w:rsidRDefault="00066118" w:rsidP="00102C4E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714EC" w:rsidRPr="008B1D33">
        <w:rPr>
          <w:sz w:val="26"/>
          <w:szCs w:val="26"/>
        </w:rPr>
        <w:t>Приложение</w:t>
      </w:r>
    </w:p>
    <w:p w:rsidR="0083385F" w:rsidRPr="008B1D33" w:rsidRDefault="00066118" w:rsidP="00102C4E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A3C59" w:rsidRPr="008B1D33">
        <w:rPr>
          <w:sz w:val="26"/>
          <w:szCs w:val="26"/>
        </w:rPr>
        <w:t>к решению с</w:t>
      </w:r>
      <w:r w:rsidR="0083385F" w:rsidRPr="008B1D33">
        <w:rPr>
          <w:sz w:val="26"/>
          <w:szCs w:val="26"/>
        </w:rPr>
        <w:t xml:space="preserve">овета депутатов </w:t>
      </w:r>
    </w:p>
    <w:p w:rsidR="0083385F" w:rsidRPr="008B1D33" w:rsidRDefault="00102C4E" w:rsidP="00102C4E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от 18.06.2026 года № 48</w:t>
      </w:r>
    </w:p>
    <w:p w:rsidR="00906805" w:rsidRPr="008B1D33" w:rsidRDefault="00906805" w:rsidP="0083385F">
      <w:pPr>
        <w:jc w:val="both"/>
        <w:rPr>
          <w:sz w:val="26"/>
          <w:szCs w:val="26"/>
        </w:rPr>
      </w:pPr>
    </w:p>
    <w:p w:rsidR="000E28BA" w:rsidRPr="008B1D33" w:rsidRDefault="000E28BA" w:rsidP="00906805">
      <w:pPr>
        <w:jc w:val="center"/>
        <w:rPr>
          <w:sz w:val="26"/>
          <w:szCs w:val="26"/>
        </w:rPr>
      </w:pPr>
    </w:p>
    <w:p w:rsidR="006E3B79" w:rsidRPr="008B1D33" w:rsidRDefault="006E3B79" w:rsidP="00A464DC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6E3B79" w:rsidRDefault="006E3B79" w:rsidP="006E3B79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недвижимого имущества, предлагаемого к </w:t>
      </w:r>
      <w:r>
        <w:rPr>
          <w:sz w:val="26"/>
          <w:szCs w:val="26"/>
        </w:rPr>
        <w:t xml:space="preserve">передаче в безвозмездное пользование </w:t>
      </w:r>
      <w:r w:rsidRPr="00F5147B">
        <w:rPr>
          <w:sz w:val="26"/>
          <w:szCs w:val="26"/>
        </w:rPr>
        <w:t>Государственно</w:t>
      </w:r>
      <w:r w:rsidR="00EB3772">
        <w:rPr>
          <w:sz w:val="26"/>
          <w:szCs w:val="26"/>
        </w:rPr>
        <w:t>му</w:t>
      </w:r>
      <w:r w:rsidRPr="00F5147B">
        <w:rPr>
          <w:sz w:val="26"/>
          <w:szCs w:val="26"/>
        </w:rPr>
        <w:t xml:space="preserve"> казенно</w:t>
      </w:r>
      <w:r w:rsidR="00EB3772">
        <w:rPr>
          <w:sz w:val="26"/>
          <w:szCs w:val="26"/>
        </w:rPr>
        <w:t>му учреждению</w:t>
      </w:r>
      <w:r w:rsidRPr="00F5147B">
        <w:rPr>
          <w:sz w:val="26"/>
          <w:szCs w:val="26"/>
        </w:rPr>
        <w:t xml:space="preserve"> «Управление строительства Ленинградской области»</w:t>
      </w:r>
    </w:p>
    <w:p w:rsidR="006E3B79" w:rsidRDefault="006E3B79" w:rsidP="006E3B79">
      <w:pPr>
        <w:jc w:val="center"/>
        <w:rPr>
          <w:sz w:val="28"/>
          <w:szCs w:val="28"/>
        </w:rPr>
      </w:pPr>
    </w:p>
    <w:tbl>
      <w:tblPr>
        <w:tblW w:w="1411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5954"/>
        <w:gridCol w:w="1786"/>
      </w:tblGrid>
      <w:tr w:rsidR="002079C2" w:rsidRPr="007D5C8E" w:rsidTr="00B94F4F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Адрес объекта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8B1D33" w:rsidRDefault="002079C2" w:rsidP="00AE4F53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Кадастровый номер</w:t>
            </w:r>
            <w:r w:rsidR="00AE4F53" w:rsidRPr="008B1D33">
              <w:rPr>
                <w:color w:val="000000"/>
                <w:szCs w:val="24"/>
              </w:rPr>
              <w:t>, площадь, индивидуальные характеристики</w:t>
            </w:r>
            <w:r w:rsidRPr="008B1D33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Кадастровая стоимость, руб.</w:t>
            </w:r>
          </w:p>
        </w:tc>
        <w:bookmarkStart w:id="0" w:name="_GoBack"/>
        <w:bookmarkEnd w:id="0"/>
      </w:tr>
      <w:tr w:rsidR="002079C2" w:rsidRPr="007D5C8E" w:rsidTr="004D55E2">
        <w:trPr>
          <w:trHeight w:val="205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8B1D33" w:rsidRDefault="002079C2" w:rsidP="001F7D6B">
            <w:pPr>
              <w:jc w:val="center"/>
              <w:rPr>
                <w:szCs w:val="24"/>
              </w:rPr>
            </w:pPr>
            <w:r w:rsidRPr="008B1D33">
              <w:rPr>
                <w:szCs w:val="24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B94F4F" w:rsidRDefault="00F5147B" w:rsidP="002079C2">
            <w:pPr>
              <w:jc w:val="center"/>
              <w:rPr>
                <w:szCs w:val="24"/>
              </w:rPr>
            </w:pPr>
            <w:r w:rsidRPr="00B94F4F">
              <w:rPr>
                <w:szCs w:val="24"/>
              </w:rPr>
              <w:t>Ленинградская область, Всеволожский муниципальный район, Всеволожское городское поселение, город Всеволожск, улица Ясеневая, земельный участок 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4F4F" w:rsidRDefault="00F642B1" w:rsidP="001F7D6B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 xml:space="preserve">кадастровый номер: </w:t>
            </w:r>
            <w:r w:rsidR="00F5147B" w:rsidRPr="00B94F4F">
              <w:rPr>
                <w:szCs w:val="24"/>
              </w:rPr>
              <w:t>47:07:0000000:94559</w:t>
            </w:r>
            <w:r w:rsidR="00AE4F53" w:rsidRPr="00B94F4F">
              <w:rPr>
                <w:color w:val="000000"/>
                <w:szCs w:val="24"/>
              </w:rPr>
              <w:t>,</w:t>
            </w:r>
          </w:p>
          <w:p w:rsidR="002079C2" w:rsidRPr="00B94F4F" w:rsidRDefault="00F642B1" w:rsidP="001F7D6B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>площадь</w:t>
            </w:r>
            <w:r w:rsidR="001460F9" w:rsidRPr="00B94F4F">
              <w:rPr>
                <w:color w:val="000000"/>
                <w:szCs w:val="24"/>
              </w:rPr>
              <w:t>:</w:t>
            </w:r>
            <w:r w:rsidRPr="00B94F4F">
              <w:rPr>
                <w:color w:val="000000"/>
                <w:szCs w:val="24"/>
              </w:rPr>
              <w:t xml:space="preserve"> </w:t>
            </w:r>
            <w:r w:rsidR="00F5147B" w:rsidRPr="00B94F4F">
              <w:rPr>
                <w:color w:val="000000"/>
                <w:szCs w:val="24"/>
              </w:rPr>
              <w:t>89</w:t>
            </w:r>
            <w:r w:rsidR="00B94F4F" w:rsidRPr="00B94F4F">
              <w:rPr>
                <w:color w:val="000000"/>
                <w:szCs w:val="24"/>
              </w:rPr>
              <w:t xml:space="preserve"> </w:t>
            </w:r>
            <w:r w:rsidR="00F5147B" w:rsidRPr="00B94F4F">
              <w:rPr>
                <w:color w:val="000000"/>
                <w:szCs w:val="24"/>
              </w:rPr>
              <w:t>546</w:t>
            </w:r>
            <w:r w:rsidR="007775E0" w:rsidRPr="00B94F4F">
              <w:rPr>
                <w:color w:val="000000"/>
                <w:szCs w:val="24"/>
              </w:rPr>
              <w:t xml:space="preserve"> </w:t>
            </w:r>
            <w:r w:rsidR="00AE4F53" w:rsidRPr="00B94F4F">
              <w:rPr>
                <w:color w:val="000000"/>
                <w:szCs w:val="24"/>
              </w:rPr>
              <w:t>кв.</w:t>
            </w:r>
            <w:r w:rsidR="0030637C" w:rsidRPr="00B94F4F">
              <w:rPr>
                <w:color w:val="000000"/>
                <w:szCs w:val="24"/>
              </w:rPr>
              <w:t xml:space="preserve"> </w:t>
            </w:r>
            <w:r w:rsidR="00AE4F53" w:rsidRPr="00B94F4F">
              <w:rPr>
                <w:color w:val="000000"/>
                <w:szCs w:val="24"/>
              </w:rPr>
              <w:t xml:space="preserve">м, </w:t>
            </w:r>
          </w:p>
          <w:p w:rsidR="00AE4F53" w:rsidRPr="00B94F4F" w:rsidRDefault="00AE4F53" w:rsidP="001F7D6B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 xml:space="preserve">категория </w:t>
            </w:r>
            <w:r w:rsidR="001460F9" w:rsidRPr="00B94F4F">
              <w:rPr>
                <w:color w:val="000000"/>
                <w:szCs w:val="24"/>
              </w:rPr>
              <w:t>земель:</w:t>
            </w:r>
            <w:r w:rsidRPr="00B94F4F">
              <w:rPr>
                <w:color w:val="000000"/>
                <w:szCs w:val="24"/>
              </w:rPr>
              <w:t xml:space="preserve"> </w:t>
            </w:r>
            <w:r w:rsidR="00217F2D" w:rsidRPr="00B94F4F">
              <w:rPr>
                <w:color w:val="000000"/>
                <w:szCs w:val="24"/>
              </w:rPr>
              <w:t>з</w:t>
            </w:r>
            <w:r w:rsidRPr="00B94F4F">
              <w:rPr>
                <w:color w:val="000000"/>
                <w:szCs w:val="24"/>
              </w:rPr>
              <w:t xml:space="preserve">емли населенных пунктов, </w:t>
            </w:r>
          </w:p>
          <w:p w:rsidR="00AE4F53" w:rsidRPr="00B94F4F" w:rsidRDefault="00AE4F53" w:rsidP="005046C6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>вид разрешенного использования:</w:t>
            </w:r>
            <w:r w:rsidR="007775E0" w:rsidRPr="00B94F4F">
              <w:rPr>
                <w:szCs w:val="24"/>
              </w:rPr>
              <w:t xml:space="preserve"> </w:t>
            </w:r>
            <w:r w:rsidR="007775E0" w:rsidRPr="00B94F4F">
              <w:rPr>
                <w:color w:val="000000"/>
                <w:szCs w:val="24"/>
              </w:rPr>
              <w:t>дошкольное, начальное и среднее общее образование</w:t>
            </w:r>
            <w:r w:rsidR="00445414" w:rsidRPr="00B94F4F">
              <w:rPr>
                <w:color w:val="000000"/>
                <w:szCs w:val="24"/>
              </w:rPr>
              <w:t>,</w:t>
            </w:r>
          </w:p>
          <w:p w:rsidR="005C07E1" w:rsidRPr="00B94F4F" w:rsidRDefault="00F642B1" w:rsidP="005C07E1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>с</w:t>
            </w:r>
            <w:r w:rsidR="00445414" w:rsidRPr="00B94F4F">
              <w:rPr>
                <w:color w:val="000000"/>
                <w:szCs w:val="24"/>
              </w:rPr>
              <w:t>обственность</w:t>
            </w:r>
            <w:r w:rsidRPr="00B94F4F">
              <w:rPr>
                <w:color w:val="000000"/>
                <w:szCs w:val="24"/>
              </w:rPr>
              <w:t xml:space="preserve"> </w:t>
            </w:r>
          </w:p>
          <w:p w:rsidR="00445414" w:rsidRPr="00B94F4F" w:rsidRDefault="00B94F4F" w:rsidP="00B94F4F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rFonts w:eastAsia="TimesNewRomanPSMT"/>
                <w:szCs w:val="24"/>
                <w:lang w:eastAsia="en-US"/>
              </w:rPr>
              <w:t>47:07:0000000:94559-47/053/2021-1</w:t>
            </w:r>
            <w:r w:rsidR="007775E0" w:rsidRPr="00B94F4F">
              <w:rPr>
                <w:color w:val="000000"/>
                <w:szCs w:val="24"/>
              </w:rPr>
              <w:t xml:space="preserve"> от 2</w:t>
            </w:r>
            <w:r>
              <w:rPr>
                <w:color w:val="000000"/>
                <w:szCs w:val="24"/>
              </w:rPr>
              <w:t>6</w:t>
            </w:r>
            <w:r w:rsidR="005C07E1" w:rsidRPr="00B94F4F">
              <w:rPr>
                <w:color w:val="000000"/>
                <w:szCs w:val="24"/>
              </w:rPr>
              <w:t>.0</w:t>
            </w:r>
            <w:r>
              <w:rPr>
                <w:color w:val="000000"/>
                <w:szCs w:val="24"/>
              </w:rPr>
              <w:t>1</w:t>
            </w:r>
            <w:r w:rsidR="005C07E1" w:rsidRPr="00B94F4F">
              <w:rPr>
                <w:color w:val="000000"/>
                <w:szCs w:val="24"/>
              </w:rPr>
              <w:t>.202</w:t>
            </w: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B94F4F" w:rsidRDefault="00B94F4F" w:rsidP="001F7D6B">
            <w:pPr>
              <w:jc w:val="center"/>
              <w:rPr>
                <w:szCs w:val="24"/>
              </w:rPr>
            </w:pPr>
            <w:r w:rsidRPr="00B94F4F">
              <w:rPr>
                <w:rFonts w:eastAsia="TimesNewRomanPSMT"/>
                <w:szCs w:val="24"/>
                <w:lang w:eastAsia="en-US"/>
              </w:rPr>
              <w:t>115</w:t>
            </w:r>
            <w:r>
              <w:rPr>
                <w:rFonts w:eastAsia="TimesNewRomanPSMT"/>
                <w:szCs w:val="24"/>
                <w:lang w:eastAsia="en-US"/>
              </w:rPr>
              <w:t> </w:t>
            </w:r>
            <w:r w:rsidRPr="00B94F4F">
              <w:rPr>
                <w:rFonts w:eastAsia="TimesNewRomanPSMT"/>
                <w:szCs w:val="24"/>
                <w:lang w:eastAsia="en-US"/>
              </w:rPr>
              <w:t>835</w:t>
            </w:r>
            <w:r>
              <w:rPr>
                <w:rFonts w:eastAsia="TimesNewRomanPSMT"/>
                <w:szCs w:val="24"/>
                <w:lang w:eastAsia="en-US"/>
              </w:rPr>
              <w:t xml:space="preserve"> </w:t>
            </w:r>
            <w:r w:rsidRPr="00B94F4F">
              <w:rPr>
                <w:rFonts w:eastAsia="TimesNewRomanPSMT"/>
                <w:szCs w:val="24"/>
                <w:lang w:eastAsia="en-US"/>
              </w:rPr>
              <w:t>810.14</w:t>
            </w:r>
          </w:p>
        </w:tc>
      </w:tr>
    </w:tbl>
    <w:p w:rsidR="00903D1E" w:rsidRDefault="00903D1E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Pr="00393ACB" w:rsidRDefault="004D55E2" w:rsidP="004D55E2">
      <w:pPr>
        <w:jc w:val="center"/>
        <w:rPr>
          <w:szCs w:val="24"/>
        </w:rPr>
      </w:pPr>
    </w:p>
    <w:sectPr w:rsidR="004D55E2" w:rsidRPr="00393ACB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6DB" w:rsidRDefault="00DD06DB" w:rsidP="00F16D02">
      <w:r>
        <w:separator/>
      </w:r>
    </w:p>
  </w:endnote>
  <w:endnote w:type="continuationSeparator" w:id="0">
    <w:p w:rsidR="00DD06DB" w:rsidRDefault="00DD06DB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6DB" w:rsidRDefault="00DD06DB" w:rsidP="00F16D02">
      <w:r>
        <w:separator/>
      </w:r>
    </w:p>
  </w:footnote>
  <w:footnote w:type="continuationSeparator" w:id="0">
    <w:p w:rsidR="00DD06DB" w:rsidRDefault="00DD06DB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40969"/>
    <w:rsid w:val="00066118"/>
    <w:rsid w:val="000664C2"/>
    <w:rsid w:val="00080B9E"/>
    <w:rsid w:val="00090608"/>
    <w:rsid w:val="0009623F"/>
    <w:rsid w:val="000A655C"/>
    <w:rsid w:val="000E28BA"/>
    <w:rsid w:val="000F32D9"/>
    <w:rsid w:val="00102C4E"/>
    <w:rsid w:val="00105B26"/>
    <w:rsid w:val="00111ADD"/>
    <w:rsid w:val="001460F9"/>
    <w:rsid w:val="001523C2"/>
    <w:rsid w:val="00162CEF"/>
    <w:rsid w:val="00174241"/>
    <w:rsid w:val="001A26DD"/>
    <w:rsid w:val="001A5E90"/>
    <w:rsid w:val="001B3F04"/>
    <w:rsid w:val="001D0079"/>
    <w:rsid w:val="001E7F6F"/>
    <w:rsid w:val="001F598A"/>
    <w:rsid w:val="002079C2"/>
    <w:rsid w:val="00212323"/>
    <w:rsid w:val="00217F2D"/>
    <w:rsid w:val="00262392"/>
    <w:rsid w:val="002C3B8B"/>
    <w:rsid w:val="002E04A6"/>
    <w:rsid w:val="0030637C"/>
    <w:rsid w:val="00313165"/>
    <w:rsid w:val="00350E2C"/>
    <w:rsid w:val="00351FE4"/>
    <w:rsid w:val="00366243"/>
    <w:rsid w:val="00390A27"/>
    <w:rsid w:val="00393ACB"/>
    <w:rsid w:val="003F241C"/>
    <w:rsid w:val="003F64B0"/>
    <w:rsid w:val="0040414D"/>
    <w:rsid w:val="00442B28"/>
    <w:rsid w:val="00445414"/>
    <w:rsid w:val="00452327"/>
    <w:rsid w:val="00466C22"/>
    <w:rsid w:val="004714EC"/>
    <w:rsid w:val="00475638"/>
    <w:rsid w:val="00491AA7"/>
    <w:rsid w:val="00496C22"/>
    <w:rsid w:val="004A0FA9"/>
    <w:rsid w:val="004C20EE"/>
    <w:rsid w:val="004D55E2"/>
    <w:rsid w:val="005046C6"/>
    <w:rsid w:val="005065A0"/>
    <w:rsid w:val="0051082C"/>
    <w:rsid w:val="00516A93"/>
    <w:rsid w:val="00536669"/>
    <w:rsid w:val="0056495F"/>
    <w:rsid w:val="0057073E"/>
    <w:rsid w:val="00596BBB"/>
    <w:rsid w:val="005C07E1"/>
    <w:rsid w:val="005C1AD0"/>
    <w:rsid w:val="005E05DC"/>
    <w:rsid w:val="00637439"/>
    <w:rsid w:val="00644C05"/>
    <w:rsid w:val="00652A88"/>
    <w:rsid w:val="006642F1"/>
    <w:rsid w:val="00681517"/>
    <w:rsid w:val="00686364"/>
    <w:rsid w:val="0069138A"/>
    <w:rsid w:val="00696DD8"/>
    <w:rsid w:val="006B0EEE"/>
    <w:rsid w:val="006E3B79"/>
    <w:rsid w:val="00700E99"/>
    <w:rsid w:val="00707936"/>
    <w:rsid w:val="00716AF8"/>
    <w:rsid w:val="00767D00"/>
    <w:rsid w:val="007775E0"/>
    <w:rsid w:val="00777837"/>
    <w:rsid w:val="0079255D"/>
    <w:rsid w:val="007A6653"/>
    <w:rsid w:val="007A6E90"/>
    <w:rsid w:val="007F1C4C"/>
    <w:rsid w:val="007F2E23"/>
    <w:rsid w:val="007F3B00"/>
    <w:rsid w:val="008026BB"/>
    <w:rsid w:val="00815834"/>
    <w:rsid w:val="00831286"/>
    <w:rsid w:val="0083385F"/>
    <w:rsid w:val="008420E2"/>
    <w:rsid w:val="0086573A"/>
    <w:rsid w:val="00871EA0"/>
    <w:rsid w:val="00874761"/>
    <w:rsid w:val="00897291"/>
    <w:rsid w:val="008B1D33"/>
    <w:rsid w:val="008B2B4C"/>
    <w:rsid w:val="008C3956"/>
    <w:rsid w:val="008C59BF"/>
    <w:rsid w:val="008D52CA"/>
    <w:rsid w:val="00903D1E"/>
    <w:rsid w:val="00906805"/>
    <w:rsid w:val="00936020"/>
    <w:rsid w:val="00940048"/>
    <w:rsid w:val="00960AA9"/>
    <w:rsid w:val="009978B5"/>
    <w:rsid w:val="009A09F8"/>
    <w:rsid w:val="009B3158"/>
    <w:rsid w:val="009C6725"/>
    <w:rsid w:val="00A1420A"/>
    <w:rsid w:val="00A27AAC"/>
    <w:rsid w:val="00A41892"/>
    <w:rsid w:val="00A55E6B"/>
    <w:rsid w:val="00A565DD"/>
    <w:rsid w:val="00A57136"/>
    <w:rsid w:val="00A64ABB"/>
    <w:rsid w:val="00A65A49"/>
    <w:rsid w:val="00A70FCE"/>
    <w:rsid w:val="00A838E2"/>
    <w:rsid w:val="00AE4F53"/>
    <w:rsid w:val="00AF4BB1"/>
    <w:rsid w:val="00B047EC"/>
    <w:rsid w:val="00B75429"/>
    <w:rsid w:val="00B8534D"/>
    <w:rsid w:val="00B94F4F"/>
    <w:rsid w:val="00BA3C59"/>
    <w:rsid w:val="00BB1B2D"/>
    <w:rsid w:val="00BE0096"/>
    <w:rsid w:val="00BF76BF"/>
    <w:rsid w:val="00C07402"/>
    <w:rsid w:val="00C147B2"/>
    <w:rsid w:val="00C259EF"/>
    <w:rsid w:val="00C40638"/>
    <w:rsid w:val="00C74736"/>
    <w:rsid w:val="00C9386E"/>
    <w:rsid w:val="00CA0910"/>
    <w:rsid w:val="00CB5FB5"/>
    <w:rsid w:val="00CD33AA"/>
    <w:rsid w:val="00CE08C0"/>
    <w:rsid w:val="00CE1E28"/>
    <w:rsid w:val="00D108A6"/>
    <w:rsid w:val="00D13C62"/>
    <w:rsid w:val="00D20448"/>
    <w:rsid w:val="00D25D6A"/>
    <w:rsid w:val="00D644E4"/>
    <w:rsid w:val="00D64D27"/>
    <w:rsid w:val="00D655BA"/>
    <w:rsid w:val="00D8278A"/>
    <w:rsid w:val="00DD06DB"/>
    <w:rsid w:val="00DE5C24"/>
    <w:rsid w:val="00DF27C1"/>
    <w:rsid w:val="00E133E9"/>
    <w:rsid w:val="00E24C0E"/>
    <w:rsid w:val="00E36C7E"/>
    <w:rsid w:val="00E37730"/>
    <w:rsid w:val="00E51F05"/>
    <w:rsid w:val="00E5538D"/>
    <w:rsid w:val="00E7277A"/>
    <w:rsid w:val="00E9087A"/>
    <w:rsid w:val="00EB1BCC"/>
    <w:rsid w:val="00EB3772"/>
    <w:rsid w:val="00EE0029"/>
    <w:rsid w:val="00EE0E90"/>
    <w:rsid w:val="00F16D02"/>
    <w:rsid w:val="00F26AA9"/>
    <w:rsid w:val="00F27053"/>
    <w:rsid w:val="00F31D16"/>
    <w:rsid w:val="00F340FB"/>
    <w:rsid w:val="00F42224"/>
    <w:rsid w:val="00F5147B"/>
    <w:rsid w:val="00F642B1"/>
    <w:rsid w:val="00F730E8"/>
    <w:rsid w:val="00F756DD"/>
    <w:rsid w:val="00F957D6"/>
    <w:rsid w:val="00FA752F"/>
    <w:rsid w:val="00FB34A6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4</cp:revision>
  <cp:lastPrinted>2025-09-30T14:32:00Z</cp:lastPrinted>
  <dcterms:created xsi:type="dcterms:W3CDTF">2026-06-05T11:45:00Z</dcterms:created>
  <dcterms:modified xsi:type="dcterms:W3CDTF">2026-06-19T09:29:00Z</dcterms:modified>
</cp:coreProperties>
</file>